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8A436C" w:rsidRDefault="008A436C" w14:paraId="672A6659" wp14:textId="77777777">
      <w:pPr>
        <w:tabs>
          <w:tab w:val="left" w:pos="5670"/>
        </w:tabs>
        <w:spacing w:after="0"/>
        <w:ind w:left="0" w:hanging="2"/>
        <w:rPr>
          <w:rFonts w:ascii="Times New Roman" w:hAnsi="Times New Roman" w:eastAsia="Times New Roman" w:cs="Times New Roman"/>
          <w:b/>
          <w:color w:val="000000"/>
        </w:rPr>
      </w:pPr>
    </w:p>
    <w:p xmlns:wp14="http://schemas.microsoft.com/office/word/2010/wordml" w:rsidR="008A436C" w:rsidP="42BFBF4B" w:rsidRDefault="00AF65A0" w14:paraId="3AD6DA8B" wp14:textId="44E4C445">
      <w:pPr>
        <w:shd w:val="clear" w:color="auto" w:fill="FFFFFF" w:themeFill="background1"/>
        <w:spacing w:before="240" w:after="240" w:line="24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highlight w:val="white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EDITAL Nº </w:t>
      </w:r>
      <w:r w:rsidRPr="42BFBF4B" w:rsidR="6492EFB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18/2025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GEPPEX/IFG</w:t>
      </w:r>
    </w:p>
    <w:p xmlns:wp14="http://schemas.microsoft.com/office/word/2010/wordml" w:rsidR="008A436C" w:rsidP="42BFBF4B" w:rsidRDefault="00AF65A0" w14:paraId="4068159D" wp14:textId="7780D2CB">
      <w:pPr>
        <w:shd w:val="clear" w:color="auto" w:fill="FFFFFF" w:themeFill="background1"/>
        <w:spacing w:before="240" w:after="240" w:line="24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highlight w:val="white"/>
        </w:rPr>
        <w:t>ANEXO XII</w:t>
      </w:r>
      <w:r>
        <w:br/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RELATÓRIO DE ACOMPANHAMENTO DE ATIVIDADES DE ESTUDANTES BOLSISTA 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E VOLUNTÁRIO</w:t>
      </w:r>
    </w:p>
    <w:p xmlns:wp14="http://schemas.microsoft.com/office/word/2010/wordml" w:rsidR="008A436C" w:rsidP="42BFBF4B" w:rsidRDefault="008A436C" w14:paraId="0A37501D" wp14:textId="77777777">
      <w:pPr>
        <w:tabs>
          <w:tab w:val="left" w:pos="5670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</w:p>
    <w:p xmlns:wp14="http://schemas.microsoft.com/office/word/2010/wordml" w:rsidR="008A436C" w:rsidP="42BFBF4B" w:rsidRDefault="00AF65A0" w14:paraId="4B54090E" wp14:textId="77777777">
      <w:pPr>
        <w:tabs>
          <w:tab w:val="left" w:pos="5670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Ação de Extensão ____________________________________________________________</w:t>
      </w:r>
    </w:p>
    <w:p xmlns:wp14="http://schemas.microsoft.com/office/word/2010/wordml" w:rsidR="008A436C" w:rsidP="42BFBF4B" w:rsidRDefault="008A436C" w14:paraId="02EB378F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R="008A436C" w:rsidP="42BFBF4B" w:rsidRDefault="00AF65A0" w14:paraId="0C885726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Estudante:</w:t>
      </w:r>
    </w:p>
    <w:p xmlns:wp14="http://schemas.microsoft.com/office/word/2010/wordml" w:rsidR="008A436C" w:rsidP="42BFBF4B" w:rsidRDefault="00AF65A0" w14:paraId="4DA119DD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Matrícula:</w:t>
      </w:r>
    </w:p>
    <w:p xmlns:wp14="http://schemas.microsoft.com/office/word/2010/wordml" w:rsidR="008A436C" w:rsidP="42BFBF4B" w:rsidRDefault="00AF65A0" w14:paraId="083F301C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Proponente:</w:t>
      </w:r>
    </w:p>
    <w:p xmlns:wp14="http://schemas.microsoft.com/office/word/2010/wordml" w:rsidR="008A436C" w:rsidP="42BFBF4B" w:rsidRDefault="008A436C" w14:paraId="6A05A809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R="008A436C" w:rsidP="42BFBF4B" w:rsidRDefault="00AF65A0" w14:paraId="34145C17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 xml:space="preserve">Declaro que o(a) estudante(a) acima identificado(a), sob a minha 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orientação,  _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__________ (tem / não tem) cumprido com as atividades previstas no período ____/____/___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_  a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 xml:space="preserve"> ____/____/_____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_ ,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 xml:space="preserve"> ____________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_  (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 xml:space="preserve">estando/não 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estando)  apto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a  dar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 xml:space="preserve"> continuidade a suas atividades.</w:t>
      </w:r>
    </w:p>
    <w:p xmlns:wp14="http://schemas.microsoft.com/office/word/2010/wordml" w:rsidR="008A436C" w:rsidP="42BFBF4B" w:rsidRDefault="008A436C" w14:paraId="5A39BBE3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R="008A436C" w:rsidP="42BFBF4B" w:rsidRDefault="00AF65A0" w14:paraId="188F6834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 xml:space="preserve">Relatório conciso das atividades realizadas: </w:t>
      </w:r>
    </w:p>
    <w:p xmlns:wp14="http://schemas.microsoft.com/office/word/2010/wordml" w:rsidR="008A436C" w:rsidP="42BFBF4B" w:rsidRDefault="00AF65A0" w14:paraId="15BFF28D" wp14:textId="01507B54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8A436C" w:rsidP="42BFBF4B" w:rsidRDefault="008A436C" w14:paraId="41C8F396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R="008A436C" w:rsidP="42BFBF4B" w:rsidRDefault="00AF65A0" w14:paraId="7B764210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Cidade de Goiás</w:t>
      </w: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, _______/_______/________</w:t>
      </w:r>
    </w:p>
    <w:p xmlns:wp14="http://schemas.microsoft.com/office/word/2010/wordml" w:rsidR="008A436C" w:rsidP="42BFBF4B" w:rsidRDefault="008A436C" w14:paraId="72A3D3EC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R="008A436C" w:rsidP="42BFBF4B" w:rsidRDefault="008A436C" w14:paraId="0D0B940D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R="008A436C" w:rsidP="42BFBF4B" w:rsidRDefault="00AF65A0" w14:paraId="07D022B8" wp14:textId="77777777">
      <w:pPr>
        <w:tabs>
          <w:tab w:val="right" w:pos="9071"/>
        </w:tabs>
        <w:spacing w:after="0" w:line="36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</w:t>
      </w:r>
    </w:p>
    <w:p xmlns:wp14="http://schemas.microsoft.com/office/word/2010/wordml" w:rsidR="008A436C" w:rsidP="42BFBF4B" w:rsidRDefault="00AF65A0" w14:paraId="381B7ED6" wp14:textId="77777777">
      <w:pPr>
        <w:tabs>
          <w:tab w:val="right" w:pos="9071"/>
        </w:tabs>
        <w:spacing w:after="0" w:line="36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Assinatura do (a) Proponente da Ação de Extensão</w:t>
      </w:r>
    </w:p>
    <w:p xmlns:wp14="http://schemas.microsoft.com/office/word/2010/wordml" w:rsidR="008A436C" w:rsidP="42BFBF4B" w:rsidRDefault="008A436C" w14:paraId="0E27B00A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R="008A436C" w:rsidP="42BFBF4B" w:rsidRDefault="008A436C" w14:paraId="60061E4C" wp14:textId="58B8260D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De acordo.</w:t>
      </w:r>
    </w:p>
    <w:p xmlns:wp14="http://schemas.microsoft.com/office/word/2010/wordml" w:rsidR="008A436C" w:rsidP="42BFBF4B" w:rsidRDefault="00AF65A0" w14:paraId="78FE9CFF" wp14:textId="77777777">
      <w:pPr>
        <w:tabs>
          <w:tab w:val="right" w:pos="9071"/>
        </w:tabs>
        <w:spacing w:after="0" w:line="36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 xml:space="preserve">     ________________________________________________</w:t>
      </w:r>
    </w:p>
    <w:p xmlns:wp14="http://schemas.microsoft.com/office/word/2010/wordml" w:rsidR="008A436C" w:rsidP="42BFBF4B" w:rsidRDefault="00AF65A0" w14:paraId="54E1F588" wp14:textId="77777777">
      <w:pPr>
        <w:tabs>
          <w:tab w:val="right" w:pos="9071"/>
        </w:tabs>
        <w:spacing w:after="0" w:line="36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</w:rPr>
      </w:pPr>
      <w:r w:rsidRPr="42BFBF4B" w:rsidR="00AF65A0">
        <w:rPr>
          <w:rFonts w:ascii="Calibri" w:hAnsi="Calibri" w:eastAsia="Calibri" w:cs="Calibri" w:asciiTheme="majorAscii" w:hAnsiTheme="majorAscii" w:eastAsiaTheme="majorAscii" w:cstheme="majorAscii"/>
        </w:rPr>
        <w:t>Assinatura do Estudante</w:t>
      </w:r>
    </w:p>
    <w:p xmlns:wp14="http://schemas.microsoft.com/office/word/2010/wordml" w:rsidR="008A436C" w:rsidRDefault="008A436C" w14:paraId="44EAFD9C" wp14:textId="77777777">
      <w:pPr>
        <w:tabs>
          <w:tab w:val="right" w:pos="9071"/>
        </w:tabs>
        <w:spacing w:after="0" w:line="360" w:lineRule="auto"/>
        <w:ind w:left="0" w:hanging="2"/>
        <w:jc w:val="right"/>
        <w:rPr>
          <w:rFonts w:ascii="Times New Roman" w:hAnsi="Times New Roman" w:eastAsia="Times New Roman" w:cs="Times New Roman"/>
        </w:rPr>
      </w:pPr>
    </w:p>
    <w:sectPr w:rsidR="008A436C">
      <w:footerReference w:type="default" r:id="rId9"/>
      <w:footerReference w:type="first" r:id="rId11"/>
      <w:pgSz w:w="11906" w:h="16838" w:orient="portrait"/>
      <w:pgMar w:top="851" w:right="1134" w:bottom="567" w:left="1701" w:header="709" w:footer="66" w:gutter="0"/>
      <w:pgNumType w:start="1"/>
      <w:cols w:space="720"/>
      <w:headerReference w:type="default" r:id="R3834596cf5c648b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F65A0" w:rsidRDefault="00AF65A0" w14:paraId="049F31CB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AF65A0" w:rsidRDefault="00AF65A0" w14:paraId="53128261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A436C" w:rsidRDefault="00AF65A0" w14:paraId="7815476E" wp14:textId="77777777">
    <w:pPr>
      <w:spacing w:after="0"/>
      <w:ind w:left="0" w:hanging="2"/>
      <w:jc w:val="center"/>
    </w:pPr>
    <w:r>
      <w:rPr>
        <w:sz w:val="16"/>
        <w:szCs w:val="16"/>
      </w:rPr>
      <w:t>Pró-Reitoria de Extensão do Instituto Federal de Educação, Ciência e Tecnologia de Goiás</w:t>
    </w:r>
  </w:p>
  <w:p xmlns:wp14="http://schemas.microsoft.com/office/word/2010/wordml" w:rsidR="008A436C" w:rsidRDefault="00AF65A0" w14:paraId="38C1566A" wp14:textId="77777777">
    <w:pPr>
      <w:spacing w:after="0"/>
      <w:ind w:left="0" w:hanging="2"/>
      <w:jc w:val="center"/>
    </w:pPr>
    <w:r>
      <w:rPr>
        <w:sz w:val="16"/>
        <w:szCs w:val="16"/>
      </w:rPr>
      <w:t>Avenida Assis Chateaubriand, nº 1658, Setor Oeste. CEP: 74.130-012. Goiânia-GO</w:t>
    </w:r>
  </w:p>
  <w:p xmlns:wp14="http://schemas.microsoft.com/office/word/2010/wordml" w:rsidR="008A436C" w:rsidRDefault="00AF65A0" w14:paraId="164DC777" wp14:textId="77777777">
    <w:pPr>
      <w:spacing w:after="0"/>
      <w:ind w:left="0" w:hanging="2"/>
      <w:jc w:val="center"/>
    </w:pPr>
    <w:r>
      <w:rPr>
        <w:sz w:val="16"/>
        <w:szCs w:val="16"/>
      </w:rPr>
      <w:t>Fone: (62) 3612.2215 E-mail: proex@ifg.edu.br</w:t>
    </w:r>
  </w:p>
  <w:p xmlns:wp14="http://schemas.microsoft.com/office/word/2010/wordml" w:rsidR="008A436C" w:rsidRDefault="00AF65A0" w14:paraId="4DDBEF00" wp14:textId="77777777">
    <w:pPr>
      <w:pBdr>
        <w:top w:val="single" w:color="622423" w:sz="24" w:space="1"/>
        <w:left w:val="none" w:color="000000" w:sz="0" w:space="0"/>
        <w:bottom w:val="none" w:color="000000" w:sz="0" w:space="0"/>
        <w:right w:val="none" w:color="000000" w:sz="0" w:space="0"/>
        <w:between w:val="nil"/>
      </w:pBdr>
      <w:tabs>
        <w:tab w:val="right" w:pos="9071"/>
      </w:tabs>
      <w:spacing w:after="0"/>
      <w:ind w:left="0" w:hanging="2"/>
      <w:rPr>
        <w:color w:val="000000"/>
        <w:sz w:val="20"/>
        <w:szCs w:val="20"/>
      </w:rPr>
    </w:pPr>
    <w:r>
      <w:rPr>
        <w:rFonts w:ascii="Cambria" w:hAnsi="Cambria" w:eastAsia="Cambria" w:cs="Cambria"/>
        <w:color w:val="000000"/>
        <w:sz w:val="20"/>
        <w:szCs w:val="20"/>
      </w:rPr>
      <w:tab/>
    </w:r>
  </w:p>
  <w:p xmlns:wp14="http://schemas.microsoft.com/office/word/2010/wordml" w:rsidR="008A436C" w:rsidRDefault="008A436C" w14:paraId="3461D779" wp14:textId="77777777">
    <w:pPr>
      <w:pBdr>
        <w:top w:val="nil"/>
        <w:left w:val="nil"/>
        <w:bottom w:val="nil"/>
        <w:right w:val="nil"/>
        <w:between w:val="nil"/>
      </w:pBdr>
      <w:ind w:left="0" w:hanging="2"/>
      <w:rPr>
        <w:rFonts w:ascii="Cambria" w:hAnsi="Cambria" w:eastAsia="Cambria" w:cs="Cambria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A436C" w:rsidRDefault="008A436C" w14:paraId="4B99056E" wp14:textId="7777777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F65A0" w:rsidRDefault="00AF65A0" w14:paraId="62486C05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AF65A0" w:rsidRDefault="00AF65A0" w14:paraId="4101652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5685"/>
      <w:gridCol w:w="355"/>
    </w:tblGrid>
    <w:tr w:rsidR="42BFBF4B" w:rsidTr="42BFBF4B" w14:paraId="2410F2DC">
      <w:trPr>
        <w:trHeight w:val="300"/>
      </w:trPr>
      <w:tc>
        <w:tcPr>
          <w:tcW w:w="3020" w:type="dxa"/>
          <w:tcMar/>
        </w:tcPr>
        <w:p w:rsidR="42BFBF4B" w:rsidP="42BFBF4B" w:rsidRDefault="42BFBF4B" w14:paraId="7FF09C9A" w14:textId="6F4A51A9">
          <w:pPr>
            <w:pStyle w:val="Cabealho"/>
            <w:bidi w:val="0"/>
            <w:ind w:left="-115"/>
            <w:jc w:val="left"/>
          </w:pPr>
          <w:r w:rsidR="42BFBF4B">
            <w:drawing>
              <wp:inline wp14:editId="0311D989" wp14:anchorId="6C7F885B">
                <wp:extent cx="1781175" cy="590550"/>
                <wp:effectExtent l="0" t="0" r="0" b="0"/>
                <wp:docPr id="99651152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9651152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224030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81175" cy="590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5" w:type="dxa"/>
          <w:tcMar/>
        </w:tcPr>
        <w:p w:rsidR="42BFBF4B" w:rsidP="42BFBF4B" w:rsidRDefault="42BFBF4B" w14:paraId="4CAE3309" w14:textId="1878661C">
          <w:pPr>
            <w:pStyle w:val="Cabealho"/>
            <w:bidi w:val="0"/>
            <w:jc w:val="center"/>
          </w:pPr>
          <w:r w:rsidR="42BFBF4B">
            <w:drawing>
              <wp:inline wp14:editId="3E834A51" wp14:anchorId="02AE6B61">
                <wp:extent cx="3321177" cy="568330"/>
                <wp:effectExtent l="0" t="0" r="0" b="0"/>
                <wp:docPr id="506565183" name="drawing" descr="Retângulo 3, Caixa de texto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88564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8349883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3321177" cy="56833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" w:type="dxa"/>
          <w:tcMar/>
        </w:tcPr>
        <w:p w:rsidR="42BFBF4B" w:rsidP="42BFBF4B" w:rsidRDefault="42BFBF4B" w14:paraId="284FB5C7" w14:textId="10FD2991">
          <w:pPr>
            <w:pStyle w:val="Cabealho"/>
            <w:bidi w:val="0"/>
            <w:ind w:right="-115"/>
            <w:jc w:val="right"/>
          </w:pPr>
        </w:p>
      </w:tc>
    </w:tr>
  </w:tbl>
  <w:p w:rsidR="42BFBF4B" w:rsidP="42BFBF4B" w:rsidRDefault="42BFBF4B" w14:paraId="3317C405" w14:textId="3DE4595F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5C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51597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6C"/>
    <w:rsid w:val="003F59B6"/>
    <w:rsid w:val="008A436C"/>
    <w:rsid w:val="00AF65A0"/>
    <w:rsid w:val="03722C69"/>
    <w:rsid w:val="4219CAFB"/>
    <w:rsid w:val="42BFBF4B"/>
    <w:rsid w:val="5C2F818B"/>
    <w:rsid w:val="6492E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61AAD"/>
  <w15:docId w15:val="{D9868694-6A85-4FEC-95BF-C9D2D1153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Ttulo"/>
    <w:next w:val="Corpodotexto"/>
    <w:uiPriority w:val="9"/>
    <w:semiHidden/>
    <w:unhideWhenUsed/>
    <w:qFormat/>
    <w:pPr>
      <w:keepNext/>
      <w:widowControl w:val="0"/>
      <w:numPr>
        <w:ilvl w:val="4"/>
        <w:numId w:val="1"/>
      </w:numPr>
      <w:tabs>
        <w:tab w:val="left" w:pos="0"/>
      </w:tabs>
      <w:spacing w:after="283" w:line="240" w:lineRule="auto"/>
      <w:ind w:left="-1" w:hanging="1"/>
      <w:jc w:val="left"/>
      <w:outlineLvl w:val="4"/>
    </w:pPr>
    <w:rPr>
      <w:rFonts w:ascii="Thorndale AMT" w:hAnsi="Thorndale AMT" w:eastAsia="Albany AMT" w:cs="Lucidasans"/>
      <w:kern w:val="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Times New Roman" w:hAnsi="Times New Roman" w:eastAsia="Calibri" w:cs="Times New Roman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styleId="WW8Num12z4" w:customStyle="1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styleId="WW8Num12z5" w:customStyle="1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styleId="WW8Num12z6" w:customStyle="1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styleId="WW8Num12z7" w:customStyle="1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styleId="WW8Num12z8" w:customStyle="1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hint="default"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hint="default"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rFonts w:hint="default"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styleId="WW8Num17z4" w:customStyle="1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styleId="WW8Num17z5" w:customStyle="1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styleId="WW8Num17z6" w:customStyle="1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styleId="WW8Num17z7" w:customStyle="1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styleId="WW8Num17z8" w:customStyle="1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b/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hint="default"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hint="default"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hint="default"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WW8Num26z5" w:customStyle="1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styleId="WW8Num26z6" w:customStyle="1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styleId="WW8Num26z7" w:customStyle="1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styleId="WW8Num26z8" w:customStyle="1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styleId="WW8Num27z3" w:customStyle="1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styleId="WW8Num27z4" w:customStyle="1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styleId="WW8Num27z5" w:customStyle="1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styleId="WW8Num27z6" w:customStyle="1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styleId="WW8Num27z7" w:customStyle="1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styleId="WW8Num27z8" w:customStyle="1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styleId="WW8Num28z1" w:customStyle="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styleId="WW8Num28z4" w:customStyle="1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styleId="WW8Num28z5" w:customStyle="1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styleId="WW8Num28z6" w:customStyle="1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styleId="WW8Num28z7" w:customStyle="1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styleId="WW8Num28z8" w:customStyle="1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rFonts w:hint="default" w:ascii="Calibri" w:hAnsi="Calibri" w:cs="Calibri"/>
      <w:w w:val="100"/>
      <w:position w:val="-1"/>
      <w:sz w:val="22"/>
      <w:effect w:val="none"/>
      <w:vertAlign w:val="baseline"/>
      <w:cs w:val="0"/>
      <w:em w:val="none"/>
    </w:rPr>
  </w:style>
  <w:style w:type="character" w:styleId="WW8Num30z0" w:customStyle="1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styleId="WW8Num30z1" w:customStyle="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styleId="WW8Num30z2" w:customStyle="1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styleId="WW8Num30z3" w:customStyle="1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styleId="WW8Num30z4" w:customStyle="1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styleId="WW8Num30z5" w:customStyle="1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styleId="WW8Num30z6" w:customStyle="1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styleId="WW8Num30z7" w:customStyle="1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styleId="WW8Num30z8" w:customStyle="1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styleId="WW8Num31z1" w:customStyle="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styleId="WW8Num31z3" w:customStyle="1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styleId="WW8Num31z4" w:customStyle="1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styleId="WW8Num31z5" w:customStyle="1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styleId="WW8Num31z6" w:customStyle="1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styleId="WW8Num31z7" w:customStyle="1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styleId="WW8Num31z8" w:customStyle="1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styleId="WW8Num32z1" w:customStyle="1">
    <w:name w:val="WW8Num32z1"/>
    <w:rPr>
      <w:rFonts w:hint="default" w:ascii="Times New Roman" w:hAnsi="Times New Roman" w:eastAsia="Calibri" w:cs="Times New Roman"/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styleId="WW8Num33z2" w:customStyle="1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styleId="WW8Num33z3" w:customStyle="1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styleId="WW8Num33z4" w:customStyle="1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styleId="WW8Num33z5" w:customStyle="1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styleId="WW8Num33z6" w:customStyle="1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styleId="WW8Num33z7" w:customStyle="1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styleId="WW8Num33z8" w:customStyle="1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styleId="WW8Num34z1" w:customStyle="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styleId="WW8Num34z2" w:customStyle="1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styleId="WW8Num34z3" w:customStyle="1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styleId="WW8Num34z4" w:customStyle="1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styleId="WW8Num34z5" w:customStyle="1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styleId="WW8Num34z6" w:customStyle="1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styleId="WW8Num34z7" w:customStyle="1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styleId="WW8Num34z8" w:customStyle="1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rFonts w:ascii="Times New Roman" w:hAnsi="Times New Roman" w:eastAsia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styleId="WW8Num35z2" w:customStyle="1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styleId="WW8Num35z3" w:customStyle="1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styleId="WW8Num35z4" w:customStyle="1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styleId="WW8Num35z5" w:customStyle="1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styleId="WW8Num35z6" w:customStyle="1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styleId="WW8Num35z7" w:customStyle="1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styleId="WW8Num35z8" w:customStyle="1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styleId="WW8Num36z1" w:customStyle="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styleId="WW8Num36z2" w:customStyle="1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styleId="WW8Num36z3" w:customStyle="1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styleId="WW8Num36z4" w:customStyle="1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styleId="WW8Num36z5" w:customStyle="1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styleId="WW8Num36z6" w:customStyle="1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styleId="WW8Num36z7" w:customStyle="1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styleId="WW8Num36z8" w:customStyle="1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styleId="WW8Num37z1" w:customStyle="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styleId="WW8Num37z2" w:customStyle="1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styleId="WW8Num37z3" w:customStyle="1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styleId="WW8Num37z4" w:customStyle="1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styleId="WW8Num37z5" w:customStyle="1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styleId="WW8Num37z6" w:customStyle="1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styleId="WW8Num37z7" w:customStyle="1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styleId="WW8Num37z8" w:customStyle="1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styleId="WW8Num38z0" w:customStyle="1">
    <w:name w:val="WW8Num38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38z1" w:customStyle="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styleId="WW8Num38z2" w:customStyle="1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styleId="WW8Num38z4" w:customStyle="1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styleId="WW8Num38z5" w:customStyle="1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styleId="WW8Num38z6" w:customStyle="1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styleId="WW8Num38z7" w:customStyle="1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styleId="WW8Num38z8" w:customStyle="1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w w:val="100"/>
      <w:position w:val="-1"/>
      <w:effect w:val="none"/>
      <w:vertAlign w:val="baseline"/>
      <w:cs w:val="0"/>
      <w:em w:val="none"/>
    </w:rPr>
  </w:style>
  <w:style w:type="character" w:styleId="WW8Num39z1" w:customStyle="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styleId="WW8Num39z2" w:customStyle="1">
    <w:name w:val="WW8Num39z2"/>
    <w:rPr>
      <w:w w:val="100"/>
      <w:position w:val="-1"/>
      <w:effect w:val="none"/>
      <w:vertAlign w:val="baseline"/>
      <w:cs w:val="0"/>
      <w:em w:val="none"/>
    </w:rPr>
  </w:style>
  <w:style w:type="character" w:styleId="WW8Num39z3" w:customStyle="1">
    <w:name w:val="WW8Num39z3"/>
    <w:rPr>
      <w:w w:val="100"/>
      <w:position w:val="-1"/>
      <w:effect w:val="none"/>
      <w:vertAlign w:val="baseline"/>
      <w:cs w:val="0"/>
      <w:em w:val="none"/>
    </w:rPr>
  </w:style>
  <w:style w:type="character" w:styleId="WW8Num39z4" w:customStyle="1">
    <w:name w:val="WW8Num39z4"/>
    <w:rPr>
      <w:w w:val="100"/>
      <w:position w:val="-1"/>
      <w:effect w:val="none"/>
      <w:vertAlign w:val="baseline"/>
      <w:cs w:val="0"/>
      <w:em w:val="none"/>
    </w:rPr>
  </w:style>
  <w:style w:type="character" w:styleId="WW8Num39z5" w:customStyle="1">
    <w:name w:val="WW8Num39z5"/>
    <w:rPr>
      <w:w w:val="100"/>
      <w:position w:val="-1"/>
      <w:effect w:val="none"/>
      <w:vertAlign w:val="baseline"/>
      <w:cs w:val="0"/>
      <w:em w:val="none"/>
    </w:rPr>
  </w:style>
  <w:style w:type="character" w:styleId="WW8Num39z6" w:customStyle="1">
    <w:name w:val="WW8Num39z6"/>
    <w:rPr>
      <w:w w:val="100"/>
      <w:position w:val="-1"/>
      <w:effect w:val="none"/>
      <w:vertAlign w:val="baseline"/>
      <w:cs w:val="0"/>
      <w:em w:val="none"/>
    </w:rPr>
  </w:style>
  <w:style w:type="character" w:styleId="WW8Num39z7" w:customStyle="1">
    <w:name w:val="WW8Num39z7"/>
    <w:rPr>
      <w:w w:val="100"/>
      <w:position w:val="-1"/>
      <w:effect w:val="none"/>
      <w:vertAlign w:val="baseline"/>
      <w:cs w:val="0"/>
      <w:em w:val="none"/>
    </w:rPr>
  </w:style>
  <w:style w:type="character" w:styleId="WW8Num39z8" w:customStyle="1">
    <w:name w:val="WW8Num39z8"/>
    <w:rPr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rFonts w:hint="default"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styleId="WW8Num40z1" w:customStyle="1">
    <w:name w:val="WW8Num40z1"/>
    <w:rPr>
      <w:rFonts w:hint="default"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styleId="WW8Num40z2" w:customStyle="1">
    <w:name w:val="WW8Num40z2"/>
    <w:rPr>
      <w:rFonts w:hint="default"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styleId="WW8Num41z0" w:customStyle="1">
    <w:name w:val="WW8Num41z0"/>
    <w:rPr>
      <w:w w:val="100"/>
      <w:position w:val="-1"/>
      <w:effect w:val="none"/>
      <w:vertAlign w:val="baseline"/>
      <w:cs w:val="0"/>
      <w:em w:val="none"/>
    </w:rPr>
  </w:style>
  <w:style w:type="character" w:styleId="WW8Num41z1" w:customStyle="1">
    <w:name w:val="WW8Num41z1"/>
    <w:rPr>
      <w:w w:val="100"/>
      <w:position w:val="-1"/>
      <w:effect w:val="none"/>
      <w:vertAlign w:val="baseline"/>
      <w:cs w:val="0"/>
      <w:em w:val="none"/>
    </w:rPr>
  </w:style>
  <w:style w:type="character" w:styleId="WW8Num41z2" w:customStyle="1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styleId="WW8Num41z3" w:customStyle="1">
    <w:name w:val="WW8Num41z3"/>
    <w:rPr>
      <w:w w:val="100"/>
      <w:position w:val="-1"/>
      <w:effect w:val="none"/>
      <w:vertAlign w:val="baseline"/>
      <w:cs w:val="0"/>
      <w:em w:val="none"/>
    </w:rPr>
  </w:style>
  <w:style w:type="character" w:styleId="WW8Num41z4" w:customStyle="1">
    <w:name w:val="WW8Num41z4"/>
    <w:rPr>
      <w:w w:val="100"/>
      <w:position w:val="-1"/>
      <w:effect w:val="none"/>
      <w:vertAlign w:val="baseline"/>
      <w:cs w:val="0"/>
      <w:em w:val="none"/>
    </w:rPr>
  </w:style>
  <w:style w:type="character" w:styleId="WW8Num41z5" w:customStyle="1">
    <w:name w:val="WW8Num41z5"/>
    <w:rPr>
      <w:w w:val="100"/>
      <w:position w:val="-1"/>
      <w:effect w:val="none"/>
      <w:vertAlign w:val="baseline"/>
      <w:cs w:val="0"/>
      <w:em w:val="none"/>
    </w:rPr>
  </w:style>
  <w:style w:type="character" w:styleId="WW8Num41z6" w:customStyle="1">
    <w:name w:val="WW8Num41z6"/>
    <w:rPr>
      <w:w w:val="100"/>
      <w:position w:val="-1"/>
      <w:effect w:val="none"/>
      <w:vertAlign w:val="baseline"/>
      <w:cs w:val="0"/>
      <w:em w:val="none"/>
    </w:rPr>
  </w:style>
  <w:style w:type="character" w:styleId="WW8Num41z7" w:customStyle="1">
    <w:name w:val="WW8Num41z7"/>
    <w:rPr>
      <w:w w:val="100"/>
      <w:position w:val="-1"/>
      <w:effect w:val="none"/>
      <w:vertAlign w:val="baseline"/>
      <w:cs w:val="0"/>
      <w:em w:val="none"/>
    </w:rPr>
  </w:style>
  <w:style w:type="character" w:styleId="WW8Num41z8" w:customStyle="1">
    <w:name w:val="WW8Num41z8"/>
    <w:rPr>
      <w:w w:val="100"/>
      <w:position w:val="-1"/>
      <w:effect w:val="none"/>
      <w:vertAlign w:val="baseline"/>
      <w:cs w:val="0"/>
      <w:em w:val="none"/>
    </w:rPr>
  </w:style>
  <w:style w:type="character" w:styleId="WW8Num42z0" w:customStyle="1">
    <w:name w:val="WW8Num42z0"/>
    <w:rPr>
      <w:w w:val="100"/>
      <w:position w:val="-1"/>
      <w:effect w:val="none"/>
      <w:vertAlign w:val="baseline"/>
      <w:cs w:val="0"/>
      <w:em w:val="none"/>
    </w:rPr>
  </w:style>
  <w:style w:type="character" w:styleId="WW8Num42z1" w:customStyle="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styleId="WW8Num42z2" w:customStyle="1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styleId="WW8Num42z3" w:customStyle="1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styleId="WW8Num42z4" w:customStyle="1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styleId="WW8Num42z5" w:customStyle="1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styleId="WW8Num42z6" w:customStyle="1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styleId="WW8Num42z7" w:customStyle="1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styleId="WW8Num42z8" w:customStyle="1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styleId="WW8Num43z0" w:customStyle="1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styleId="WW8Num43z1" w:customStyle="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styleId="WW8Num43z2" w:customStyle="1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styleId="WW8Num43z3" w:customStyle="1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styleId="WW8Num43z4" w:customStyle="1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styleId="WW8Num43z5" w:customStyle="1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styleId="WW8Num43z6" w:customStyle="1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styleId="WW8Num43z7" w:customStyle="1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styleId="WW8Num43z8" w:customStyle="1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TextodebaloChar" w:customStyle="1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character" w:styleId="SubttuloChar" w:customStyle="1">
    <w:name w:val="Subtítulo Char"/>
    <w:rPr>
      <w:rFonts w:ascii="Cambria" w:hAnsi="Cambria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LinkdaInternet" w:customStyle="1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Ttulo5Char" w:customStyle="1">
    <w:name w:val="Título 5 Char"/>
    <w:rPr>
      <w:rFonts w:ascii="Thorndale AMT" w:hAnsi="Thorndale AMT" w:eastAsia="Albany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styleId="TtuloChar" w:customStyle="1">
    <w:name w:val="Título Char"/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styleId="CorpodetextoChar" w:customStyle="1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tulo2Char" w:customStyle="1">
    <w:name w:val="Título 2 Char"/>
    <w:rPr>
      <w:rFonts w:ascii="Cambria" w:hAnsi="Cambria" w:eastAsia="Times New Roman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otexto" w:customStyle="1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  <w:lang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Pr>
      <w:rFonts w:cs="Times New Roman"/>
      <w:sz w:val="20"/>
      <w:szCs w:val="20"/>
      <w:lang/>
    </w:rPr>
  </w:style>
  <w:style w:type="paragraph" w:styleId="Cabealho">
    <w:name w:val="header"/>
    <w:basedOn w:val="Normal"/>
    <w:pPr>
      <w:spacing w:after="60" w:line="240" w:lineRule="auto"/>
      <w:ind w:left="0" w:firstLine="709"/>
      <w:jc w:val="both"/>
    </w:pPr>
    <w:rPr>
      <w:rFonts w:ascii="Arial" w:hAnsi="Arial" w:cs="Arial"/>
      <w:sz w:val="24"/>
      <w:szCs w:val="24"/>
      <w:lang/>
    </w:rPr>
  </w:style>
  <w:style w:type="paragraph" w:styleId="logo" w:customStyle="1">
    <w:name w:val="logo"/>
    <w:basedOn w:val="Normal"/>
    <w:pPr>
      <w:spacing w:after="0" w:line="240" w:lineRule="auto"/>
    </w:pPr>
    <w:rPr>
      <w:rFonts w:ascii="Arial Narrow" w:hAnsi="Arial Narrow" w:eastAsia="Times New Roman" w:cs="Arial Narrow"/>
      <w:sz w:val="20"/>
      <w:szCs w:val="20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paragraph" w:styleId="PargrafodaLista">
    <w:name w:val="List Paragraph"/>
    <w:basedOn w:val="Normal"/>
    <w:pPr>
      <w:ind w:left="720" w:firstLine="0"/>
      <w:contextualSpacing/>
    </w:pPr>
  </w:style>
  <w:style w:type="paragraph" w:styleId="Textodecomentrio">
    <w:name w:val="annotation text"/>
    <w:basedOn w:val="Normal"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" w:customStyle="1">
    <w:name w:val="Normal1"/>
    <w:pPr>
      <w:ind w:left="-1" w:leftChars="-1" w:hanging="1" w:hangingChars="1"/>
      <w:textDirection w:val="btLr"/>
      <w:textAlignment w:val="top"/>
      <w:outlineLvl w:val="0"/>
    </w:pPr>
    <w:rPr>
      <w:rFonts w:ascii="Arial" w:hAnsi="Arial" w:eastAsia="Arial" w:cs="Arial"/>
      <w:color w:val="000000"/>
      <w:position w:val="-1"/>
      <w:lang w:eastAsia="zh-CN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Corpodetexto22" w:customStyle="1">
    <w:name w:val="Corpo de texto 22"/>
    <w:basedOn w:val="Normal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ntedodoquadro" w:customStyle="1">
    <w:name w:val="Conteúdo do quadro"/>
    <w:basedOn w:val="Normal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eader" Target="header3.xml" Id="R3834596cf5c648bf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3.png" Id="rId322403043" /><Relationship Type="http://schemas.openxmlformats.org/officeDocument/2006/relationships/image" Target="/media/image4.png" Id="rId4834988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bX8l2RyOp9fHT+YhdIVeKp+Hw==">CgMxLjA4AHIhMXhMNjFDUmE3aFVkV1Vsc25YTlpjUTRybkZQVEt0Rldn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ifg</dc:creator>
  <lastModifiedBy>Luciana Ribeiro</lastModifiedBy>
  <revision>2</revision>
  <dcterms:created xsi:type="dcterms:W3CDTF">2025-09-22T19:43:00.0000000Z</dcterms:created>
  <dcterms:modified xsi:type="dcterms:W3CDTF">2025-09-22T19:52:30.7476028Z</dcterms:modified>
</coreProperties>
</file>